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5" w:rsidRDefault="00643D85" w:rsidP="00187A20">
      <w:pPr>
        <w:pStyle w:val="a4"/>
        <w:ind w:firstLine="709"/>
      </w:pPr>
      <w:r>
        <w:t>РОССИЙСКАЯ ФЕДЕРАЦИЯ</w:t>
      </w:r>
    </w:p>
    <w:p w:rsidR="00643D85" w:rsidRDefault="00643D85" w:rsidP="003B04E6">
      <w:pPr>
        <w:jc w:val="center"/>
      </w:pPr>
      <w:r>
        <w:t>РОСТОВСКАЯ ОБЛАСТЬ</w:t>
      </w:r>
    </w:p>
    <w:p w:rsidR="00643D85" w:rsidRDefault="00643D85" w:rsidP="003B04E6">
      <w:pPr>
        <w:jc w:val="center"/>
      </w:pPr>
      <w:r>
        <w:t>МОРОЗОВСКИЙ РАЙОН</w:t>
      </w:r>
    </w:p>
    <w:p w:rsidR="00643D85" w:rsidRPr="00A12B77" w:rsidRDefault="00643D85" w:rsidP="003B04E6">
      <w:pPr>
        <w:ind w:right="-2"/>
        <w:jc w:val="center"/>
      </w:pPr>
      <w:r w:rsidRPr="00A12B77">
        <w:t>МУНИЦИПАЛЬНОЕ ОБРАЗО</w:t>
      </w:r>
      <w:r>
        <w:t>В</w:t>
      </w:r>
      <w:r w:rsidRPr="00A12B77">
        <w:t>АНИЕ</w:t>
      </w:r>
    </w:p>
    <w:p w:rsidR="00643D85" w:rsidRPr="00A12B77" w:rsidRDefault="00643D85" w:rsidP="003B04E6">
      <w:pPr>
        <w:ind w:right="-2"/>
        <w:jc w:val="center"/>
      </w:pPr>
      <w:r w:rsidRPr="00A12B77">
        <w:t>«</w:t>
      </w:r>
      <w:r>
        <w:t>ГРУЗИНОВСКОЕ СЕЛЬСКОЕ ПОСЕЛЕНИЕ</w:t>
      </w:r>
      <w:r w:rsidRPr="00A12B77">
        <w:t>»</w:t>
      </w:r>
    </w:p>
    <w:p w:rsidR="00643D85" w:rsidRDefault="00643D85" w:rsidP="003B04E6"/>
    <w:p w:rsidR="00643D85" w:rsidRDefault="00643D85" w:rsidP="00A7520E">
      <w:pPr>
        <w:ind w:left="-142" w:firstLine="142"/>
        <w:jc w:val="center"/>
      </w:pPr>
      <w:r>
        <w:t>СОБРАНИЕ ДЕПУТАТОВ ГРУЗИНОВСКОГО СЕЛЬСКОГО ПОСЕЛЕНИЯ</w:t>
      </w:r>
    </w:p>
    <w:p w:rsidR="00643D85" w:rsidRDefault="00643D85" w:rsidP="0041637B">
      <w:pPr>
        <w:ind w:firstLine="0"/>
        <w:jc w:val="center"/>
      </w:pPr>
      <w:r w:rsidRPr="001651CE">
        <w:t>РЕШЕНИЕ</w:t>
      </w:r>
      <w:r w:rsidR="0041637B">
        <w:t xml:space="preserve">   №160</w:t>
      </w:r>
      <w:r w:rsidR="009D2832">
        <w:t xml:space="preserve"> </w:t>
      </w:r>
    </w:p>
    <w:tbl>
      <w:tblPr>
        <w:tblW w:w="0" w:type="auto"/>
        <w:tblLook w:val="01E0"/>
      </w:tblPr>
      <w:tblGrid>
        <w:gridCol w:w="5006"/>
        <w:gridCol w:w="4961"/>
      </w:tblGrid>
      <w:tr w:rsidR="00643D85" w:rsidRPr="00BF7FB7" w:rsidTr="00BF7FB7">
        <w:tc>
          <w:tcPr>
            <w:tcW w:w="5210" w:type="dxa"/>
          </w:tcPr>
          <w:p w:rsidR="00643D85" w:rsidRPr="00BF7FB7" w:rsidRDefault="00643D85" w:rsidP="00BF7FB7">
            <w:pPr>
              <w:ind w:firstLine="0"/>
              <w:rPr>
                <w:szCs w:val="20"/>
                <w:lang w:eastAsia="ru-RU"/>
              </w:rPr>
            </w:pPr>
            <w:r w:rsidRPr="00BF7FB7">
              <w:rPr>
                <w:szCs w:val="20"/>
                <w:lang w:eastAsia="ru-RU"/>
              </w:rPr>
              <w:t xml:space="preserve">Принято Собранием депутатов </w:t>
            </w:r>
            <w:proofErr w:type="spellStart"/>
            <w:r>
              <w:rPr>
                <w:szCs w:val="20"/>
                <w:lang w:eastAsia="ru-RU"/>
              </w:rPr>
              <w:t>Грузинов</w:t>
            </w:r>
            <w:r w:rsidRPr="00BF7FB7">
              <w:rPr>
                <w:szCs w:val="20"/>
                <w:lang w:eastAsia="ru-RU"/>
              </w:rPr>
              <w:t>ского</w:t>
            </w:r>
            <w:proofErr w:type="spellEnd"/>
            <w:r w:rsidRPr="00BF7FB7">
              <w:rPr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643D85" w:rsidRPr="00BF7FB7" w:rsidRDefault="00AA5F90" w:rsidP="00BF7FB7">
            <w:pPr>
              <w:ind w:firstLine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07</w:t>
            </w:r>
            <w:r w:rsidR="000F4222">
              <w:rPr>
                <w:szCs w:val="20"/>
                <w:lang w:eastAsia="ru-RU"/>
              </w:rPr>
              <w:t xml:space="preserve">  </w:t>
            </w:r>
            <w:r>
              <w:rPr>
                <w:szCs w:val="20"/>
                <w:lang w:eastAsia="ru-RU"/>
              </w:rPr>
              <w:t xml:space="preserve">сентября </w:t>
            </w:r>
            <w:r w:rsidR="00643D85">
              <w:rPr>
                <w:szCs w:val="20"/>
                <w:lang w:eastAsia="ru-RU"/>
              </w:rPr>
              <w:t xml:space="preserve"> </w:t>
            </w:r>
            <w:r w:rsidR="000F4222">
              <w:rPr>
                <w:szCs w:val="20"/>
                <w:lang w:eastAsia="ru-RU"/>
              </w:rPr>
              <w:t>2021</w:t>
            </w:r>
            <w:r w:rsidR="00643D85" w:rsidRPr="00BF7FB7">
              <w:rPr>
                <w:szCs w:val="20"/>
                <w:lang w:eastAsia="ru-RU"/>
              </w:rPr>
              <w:t xml:space="preserve"> года</w:t>
            </w:r>
          </w:p>
        </w:tc>
      </w:tr>
    </w:tbl>
    <w:p w:rsidR="00643D85" w:rsidRDefault="009D2832" w:rsidP="009D2832">
      <w:pPr>
        <w:ind w:firstLine="0"/>
      </w:pPr>
      <w:bookmarkStart w:id="0" w:name="_GoBack"/>
      <w:bookmarkEnd w:id="0"/>
      <w:r>
        <w:t xml:space="preserve">                                                                                         </w:t>
      </w:r>
      <w:r w:rsidR="00C8001F">
        <w:t xml:space="preserve">                              </w:t>
      </w:r>
      <w:r>
        <w:t>х. Грузинов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643D85" w:rsidRPr="00BF7FB7" w:rsidTr="003B04E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43D85" w:rsidRPr="003B04E6" w:rsidRDefault="00643D85" w:rsidP="003B04E6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3B04E6">
              <w:rPr>
                <w:kern w:val="1"/>
                <w:lang w:eastAsia="ar-SA"/>
              </w:rPr>
              <w:t xml:space="preserve">О назначении половины членов комиссии по проведению конкурса на должность главы Администрации </w:t>
            </w:r>
            <w:proofErr w:type="spellStart"/>
            <w:r>
              <w:rPr>
                <w:kern w:val="1"/>
                <w:lang w:eastAsia="ar-SA"/>
              </w:rPr>
              <w:t>Грузиновского</w:t>
            </w:r>
            <w:proofErr w:type="spellEnd"/>
            <w:r w:rsidRPr="003B04E6">
              <w:rPr>
                <w:kern w:val="1"/>
                <w:lang w:eastAsia="ar-SA"/>
              </w:rPr>
              <w:t xml:space="preserve"> сельского поселения</w:t>
            </w:r>
          </w:p>
        </w:tc>
      </w:tr>
    </w:tbl>
    <w:p w:rsidR="00643D85" w:rsidRDefault="00643D85" w:rsidP="003B04E6">
      <w:pPr>
        <w:jc w:val="both"/>
      </w:pPr>
    </w:p>
    <w:p w:rsidR="000F4222" w:rsidRDefault="00643D85" w:rsidP="000F4222">
      <w:pPr>
        <w:ind w:firstLine="839"/>
        <w:jc w:val="both"/>
      </w:pPr>
      <w:proofErr w:type="gramStart"/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 w:rsidR="000F4222" w:rsidRPr="008D5195">
        <w:t xml:space="preserve">решением Собрания депутатов </w:t>
      </w:r>
      <w:proofErr w:type="spellStart"/>
      <w:r w:rsidR="000F4222">
        <w:t>Грузиновского</w:t>
      </w:r>
      <w:proofErr w:type="spellEnd"/>
      <w:r w:rsidR="000F4222" w:rsidRPr="008D5195">
        <w:t xml:space="preserve"> сельского поселения</w:t>
      </w:r>
      <w:r w:rsidR="000F4222">
        <w:t xml:space="preserve"> №95 </w:t>
      </w:r>
      <w:r w:rsidR="000F4222" w:rsidRPr="008D5195">
        <w:t xml:space="preserve"> </w:t>
      </w:r>
      <w:r w:rsidR="000F4222">
        <w:t xml:space="preserve">от «05» апреля 2016 года </w:t>
      </w:r>
      <w:r w:rsidR="000F4222" w:rsidRPr="008D5195">
        <w:t>«</w:t>
      </w:r>
      <w:r w:rsidR="000F4222">
        <w:t>О внесении изменений в «Порядок</w:t>
      </w:r>
      <w:r w:rsidR="000F4222" w:rsidRPr="008D5195">
        <w:t xml:space="preserve"> проведения конкурса на должность главы Администрации </w:t>
      </w:r>
      <w:proofErr w:type="spellStart"/>
      <w:r w:rsidR="000F4222">
        <w:t>Грузиновского</w:t>
      </w:r>
      <w:proofErr w:type="spellEnd"/>
      <w:r w:rsidR="000F4222" w:rsidRPr="008D5195">
        <w:t xml:space="preserve"> сельского поселения»</w:t>
      </w:r>
      <w:r w:rsidR="000F4222">
        <w:t xml:space="preserve">, утвержденный </w:t>
      </w:r>
      <w:r w:rsidR="000F4222" w:rsidRPr="008D5195">
        <w:t>решением Собрания депутатов</w:t>
      </w:r>
      <w:r w:rsidR="000F4222">
        <w:t xml:space="preserve"> </w:t>
      </w:r>
      <w:r w:rsidR="000F4222" w:rsidRPr="008D5195">
        <w:t xml:space="preserve"> </w:t>
      </w:r>
      <w:proofErr w:type="spellStart"/>
      <w:r w:rsidR="000F4222">
        <w:t>Грузиновского</w:t>
      </w:r>
      <w:proofErr w:type="spellEnd"/>
      <w:r w:rsidR="000F4222" w:rsidRPr="008D5195">
        <w:t xml:space="preserve"> сельского поселения</w:t>
      </w:r>
      <w:r w:rsidR="000F4222">
        <w:t xml:space="preserve"> от 30.11.2016г.</w:t>
      </w:r>
      <w:r w:rsidR="000F4222" w:rsidRPr="0040103A">
        <w:t xml:space="preserve"> </w:t>
      </w:r>
      <w:r w:rsidR="000F4222">
        <w:t xml:space="preserve">№18, решением </w:t>
      </w:r>
      <w:r w:rsidR="000F4222" w:rsidRPr="008D5195">
        <w:t xml:space="preserve">Собрания депутатов </w:t>
      </w:r>
      <w:proofErr w:type="spellStart"/>
      <w:r w:rsidR="000F4222">
        <w:t>Грузиновского</w:t>
      </w:r>
      <w:proofErr w:type="spellEnd"/>
      <w:proofErr w:type="gramEnd"/>
      <w:r w:rsidR="000F4222" w:rsidRPr="008D5195">
        <w:t xml:space="preserve"> сельского поселения</w:t>
      </w:r>
      <w:r w:rsidR="000F4222">
        <w:t xml:space="preserve"> №152 от «14» апреля 2021 года  «О внесении изменений в решение Собрания депутатов №18 от 30.11.2016года «О порядке проведения конкурса на должность главы Администрации </w:t>
      </w:r>
      <w:proofErr w:type="spellStart"/>
      <w:r w:rsidR="000F4222">
        <w:t>Грузиновского</w:t>
      </w:r>
      <w:proofErr w:type="spellEnd"/>
      <w:r w:rsidR="000F4222">
        <w:t xml:space="preserve"> сельского поселения» в редакции решения №95 от 05.04.2019 года, Собрание депутатов </w:t>
      </w:r>
      <w:proofErr w:type="spellStart"/>
      <w:r w:rsidR="000F4222">
        <w:t>Грузиновского</w:t>
      </w:r>
      <w:proofErr w:type="spellEnd"/>
      <w:r w:rsidR="000F4222">
        <w:t xml:space="preserve"> сельского поселения</w:t>
      </w:r>
    </w:p>
    <w:p w:rsidR="00643D85" w:rsidRPr="00A12B77" w:rsidRDefault="00643D85" w:rsidP="00DA40EC">
      <w:pPr>
        <w:suppressAutoHyphens/>
        <w:ind w:firstLine="0"/>
        <w:jc w:val="center"/>
      </w:pPr>
      <w:r w:rsidRPr="00A12B77">
        <w:t>РЕШИЛ</w:t>
      </w:r>
      <w:r>
        <w:t>О</w:t>
      </w:r>
      <w:r w:rsidRPr="00A12B77">
        <w:t>:</w:t>
      </w:r>
    </w:p>
    <w:p w:rsidR="00643D85" w:rsidRDefault="00643D85" w:rsidP="003B04E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>
        <w:rPr>
          <w:kern w:val="1"/>
          <w:lang w:eastAsia="ar-SA"/>
        </w:rPr>
        <w:t>Грузиновского</w:t>
      </w:r>
      <w:proofErr w:type="spellEnd"/>
      <w:r w:rsidRPr="00D34BD9">
        <w:rPr>
          <w:kern w:val="1"/>
          <w:lang w:eastAsia="ar-SA"/>
        </w:rPr>
        <w:t xml:space="preserve"> сельского поселения </w:t>
      </w:r>
      <w:r>
        <w:rPr>
          <w:kern w:val="1"/>
          <w:lang w:eastAsia="ar-SA"/>
        </w:rPr>
        <w:t>(далее – конкурсная комиссия):</w:t>
      </w:r>
    </w:p>
    <w:p w:rsidR="00643D85" w:rsidRPr="00C24635" w:rsidRDefault="00643D85" w:rsidP="003B04E6">
      <w:pPr>
        <w:suppressAutoHyphens/>
        <w:jc w:val="both"/>
        <w:rPr>
          <w:kern w:val="1"/>
          <w:lang w:eastAsia="ar-SA"/>
        </w:rPr>
      </w:pPr>
      <w:r w:rsidRPr="00C24635">
        <w:rPr>
          <w:kern w:val="1"/>
          <w:lang w:eastAsia="ar-SA"/>
        </w:rPr>
        <w:t xml:space="preserve">1) </w:t>
      </w:r>
      <w:r w:rsidR="000F4222">
        <w:rPr>
          <w:kern w:val="1"/>
          <w:lang w:eastAsia="ar-SA"/>
        </w:rPr>
        <w:t>Сычёву Оксану Николаевну</w:t>
      </w:r>
      <w:r w:rsidRPr="00C2463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(</w:t>
      </w:r>
      <w:r w:rsidR="000F4222">
        <w:rPr>
          <w:kern w:val="1"/>
          <w:lang w:eastAsia="ar-SA"/>
        </w:rPr>
        <w:t xml:space="preserve">ведущий специалист по формированию и исполнению бюджета Администрации </w:t>
      </w:r>
      <w:proofErr w:type="spellStart"/>
      <w:r w:rsidR="000F4222">
        <w:rPr>
          <w:kern w:val="1"/>
          <w:lang w:eastAsia="ar-SA"/>
        </w:rPr>
        <w:t>Грузиновского</w:t>
      </w:r>
      <w:proofErr w:type="spellEnd"/>
      <w:r w:rsidR="000F4222">
        <w:rPr>
          <w:kern w:val="1"/>
          <w:lang w:eastAsia="ar-SA"/>
        </w:rPr>
        <w:t xml:space="preserve"> сельского поселения</w:t>
      </w:r>
      <w:r>
        <w:rPr>
          <w:kern w:val="1"/>
          <w:lang w:eastAsia="ar-SA"/>
        </w:rPr>
        <w:t>)</w:t>
      </w:r>
      <w:r w:rsidRPr="00C24635">
        <w:rPr>
          <w:kern w:val="1"/>
          <w:lang w:eastAsia="ar-SA"/>
        </w:rPr>
        <w:t>;</w:t>
      </w:r>
    </w:p>
    <w:p w:rsidR="00643D85" w:rsidRPr="00C24635" w:rsidRDefault="00643D85" w:rsidP="003B04E6">
      <w:pPr>
        <w:suppressAutoHyphens/>
        <w:jc w:val="both"/>
        <w:rPr>
          <w:kern w:val="1"/>
          <w:lang w:eastAsia="ar-SA"/>
        </w:rPr>
      </w:pPr>
      <w:r w:rsidRPr="00C24635">
        <w:rPr>
          <w:kern w:val="1"/>
          <w:lang w:eastAsia="ar-SA"/>
        </w:rPr>
        <w:t xml:space="preserve">2) </w:t>
      </w:r>
      <w:r w:rsidR="000F4222">
        <w:rPr>
          <w:kern w:val="1"/>
          <w:lang w:eastAsia="ar-SA"/>
        </w:rPr>
        <w:t>Ковалева Раиса Валентиновна</w:t>
      </w:r>
      <w:r w:rsidRPr="00C24635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(</w:t>
      </w:r>
      <w:r w:rsidR="000F4222">
        <w:rPr>
          <w:kern w:val="1"/>
          <w:lang w:eastAsia="ar-SA"/>
        </w:rPr>
        <w:t>пенсионер</w:t>
      </w:r>
      <w:r>
        <w:rPr>
          <w:kern w:val="1"/>
          <w:lang w:eastAsia="ar-SA"/>
        </w:rPr>
        <w:t>)</w:t>
      </w:r>
      <w:r w:rsidRPr="00C24635">
        <w:rPr>
          <w:kern w:val="1"/>
          <w:lang w:eastAsia="ar-SA"/>
        </w:rPr>
        <w:t>;</w:t>
      </w:r>
    </w:p>
    <w:p w:rsidR="00643D85" w:rsidRPr="00C24635" w:rsidRDefault="00643D85" w:rsidP="00BB6E2B">
      <w:pPr>
        <w:rPr>
          <w:lang w:eastAsia="ru-RU"/>
        </w:rPr>
      </w:pPr>
      <w:r w:rsidRPr="00C24635">
        <w:rPr>
          <w:kern w:val="1"/>
          <w:lang w:eastAsia="ar-SA"/>
        </w:rPr>
        <w:t>3) Маркину Татьяну Анатольевну (временно не</w:t>
      </w:r>
      <w:r w:rsidR="000F4222">
        <w:rPr>
          <w:kern w:val="1"/>
          <w:lang w:eastAsia="ar-SA"/>
        </w:rPr>
        <w:t xml:space="preserve"> </w:t>
      </w:r>
      <w:proofErr w:type="gramStart"/>
      <w:r w:rsidRPr="00C24635">
        <w:rPr>
          <w:kern w:val="1"/>
          <w:lang w:eastAsia="ar-SA"/>
        </w:rPr>
        <w:t>работающая</w:t>
      </w:r>
      <w:proofErr w:type="gramEnd"/>
      <w:r w:rsidRPr="00C24635">
        <w:rPr>
          <w:kern w:val="1"/>
          <w:lang w:eastAsia="ar-SA"/>
        </w:rPr>
        <w:t>)</w:t>
      </w:r>
      <w:r w:rsidRPr="00C24635">
        <w:rPr>
          <w:lang w:eastAsia="ru-RU"/>
        </w:rPr>
        <w:t>.</w:t>
      </w:r>
    </w:p>
    <w:p w:rsidR="00643D85" w:rsidRPr="001851A6" w:rsidRDefault="00643D85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="000F4222">
        <w:rPr>
          <w:kern w:val="1"/>
          <w:lang w:eastAsia="ar-SA"/>
        </w:rPr>
        <w:t>Сычёва Оксана Николаевна</w:t>
      </w:r>
      <w:r>
        <w:rPr>
          <w:kern w:val="1"/>
          <w:lang w:eastAsia="ar-SA"/>
        </w:rPr>
        <w:t>.</w:t>
      </w:r>
    </w:p>
    <w:p w:rsidR="00643D85" w:rsidRDefault="00643D85" w:rsidP="003B04E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643D85" w:rsidRDefault="00643D85" w:rsidP="003B04E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опубликовани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9D2832" w:rsidRPr="001851A6" w:rsidRDefault="009D2832" w:rsidP="003B04E6">
      <w:pPr>
        <w:suppressAutoHyphens/>
        <w:jc w:val="both"/>
        <w:rPr>
          <w:kern w:val="1"/>
          <w:lang w:eastAsia="ar-SA"/>
        </w:rPr>
      </w:pPr>
    </w:p>
    <w:p w:rsidR="00643D85" w:rsidRPr="00A12B77" w:rsidRDefault="00643D85" w:rsidP="000F4222">
      <w:pPr>
        <w:ind w:firstLine="0"/>
        <w:jc w:val="both"/>
      </w:pPr>
    </w:p>
    <w:tbl>
      <w:tblPr>
        <w:tblpPr w:leftFromText="180" w:rightFromText="180" w:vertAnchor="text" w:horzAnchor="margin" w:tblpY="-64"/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6769"/>
        <w:gridCol w:w="3035"/>
      </w:tblGrid>
      <w:tr w:rsidR="00643D85" w:rsidRPr="00BF7FB7" w:rsidTr="0029310D">
        <w:trPr>
          <w:trHeight w:val="572"/>
        </w:trPr>
        <w:tc>
          <w:tcPr>
            <w:tcW w:w="6769" w:type="dxa"/>
          </w:tcPr>
          <w:p w:rsidR="00643D85" w:rsidRPr="00BB6E2B" w:rsidRDefault="00643D85" w:rsidP="00BB6E2B">
            <w:pPr>
              <w:ind w:firstLine="0"/>
              <w:rPr>
                <w:lang w:eastAsia="ar-SA"/>
              </w:rPr>
            </w:pPr>
            <w:r w:rsidRPr="00BB6E2B">
              <w:t>Председатель Собрания депутатов-</w:t>
            </w:r>
          </w:p>
          <w:p w:rsidR="00643D85" w:rsidRPr="00BB6E2B" w:rsidRDefault="00643D85" w:rsidP="00BB6E2B">
            <w:pPr>
              <w:ind w:firstLine="0"/>
              <w:rPr>
                <w:lang w:eastAsia="ar-SA"/>
              </w:rPr>
            </w:pPr>
            <w:r w:rsidRPr="00BB6E2B">
              <w:t xml:space="preserve">Глава </w:t>
            </w:r>
            <w:proofErr w:type="spellStart"/>
            <w:r>
              <w:t>Грузинов</w:t>
            </w:r>
            <w:r w:rsidRPr="00BB6E2B">
              <w:t>ского</w:t>
            </w:r>
            <w:proofErr w:type="spellEnd"/>
            <w:r w:rsidRPr="00BB6E2B">
              <w:t xml:space="preserve"> сельского поселения</w:t>
            </w:r>
          </w:p>
        </w:tc>
        <w:tc>
          <w:tcPr>
            <w:tcW w:w="3035" w:type="dxa"/>
          </w:tcPr>
          <w:p w:rsidR="00643D85" w:rsidRPr="00BB6E2B" w:rsidRDefault="00643D85" w:rsidP="00BB6E2B">
            <w:pPr>
              <w:ind w:firstLine="0"/>
              <w:rPr>
                <w:lang w:eastAsia="ar-SA"/>
              </w:rPr>
            </w:pPr>
            <w:r w:rsidRPr="00BB6E2B">
              <w:t xml:space="preserve">                  </w:t>
            </w:r>
          </w:p>
          <w:p w:rsidR="00643D85" w:rsidRPr="00BB6E2B" w:rsidRDefault="00643D85" w:rsidP="00BB6E2B">
            <w:pPr>
              <w:ind w:firstLine="0"/>
              <w:jc w:val="right"/>
              <w:rPr>
                <w:lang w:eastAsia="ar-SA"/>
              </w:rPr>
            </w:pPr>
            <w:proofErr w:type="spellStart"/>
            <w:r>
              <w:t>А.И.Селегенин</w:t>
            </w:r>
            <w:proofErr w:type="spellEnd"/>
          </w:p>
        </w:tc>
      </w:tr>
    </w:tbl>
    <w:p w:rsidR="00643D85" w:rsidRPr="00176EEC" w:rsidRDefault="00643D85" w:rsidP="00BB6E2B">
      <w:pPr>
        <w:ind w:firstLine="0"/>
        <w:jc w:val="both"/>
      </w:pPr>
    </w:p>
    <w:sectPr w:rsidR="00643D85" w:rsidRPr="00176EEC" w:rsidSect="00A7520E">
      <w:pgSz w:w="11905" w:h="16838"/>
      <w:pgMar w:top="761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2B0E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0BEC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222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51CE"/>
    <w:rsid w:val="0016646C"/>
    <w:rsid w:val="00167BBB"/>
    <w:rsid w:val="00176EEC"/>
    <w:rsid w:val="0018251A"/>
    <w:rsid w:val="0018268E"/>
    <w:rsid w:val="00184573"/>
    <w:rsid w:val="00184C1D"/>
    <w:rsid w:val="00184FD2"/>
    <w:rsid w:val="001851A6"/>
    <w:rsid w:val="00187317"/>
    <w:rsid w:val="00187A20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310D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3B2A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04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5C67"/>
    <w:rsid w:val="0041637B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470F"/>
    <w:rsid w:val="004E5F8C"/>
    <w:rsid w:val="004F0729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32AC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31B36"/>
    <w:rsid w:val="00643D85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137D1"/>
    <w:rsid w:val="00723D7A"/>
    <w:rsid w:val="00727FD4"/>
    <w:rsid w:val="00730743"/>
    <w:rsid w:val="00733E98"/>
    <w:rsid w:val="0073518B"/>
    <w:rsid w:val="00744521"/>
    <w:rsid w:val="00745D74"/>
    <w:rsid w:val="007529E9"/>
    <w:rsid w:val="00753158"/>
    <w:rsid w:val="00761F37"/>
    <w:rsid w:val="00765570"/>
    <w:rsid w:val="0077173C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376E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48E8"/>
    <w:rsid w:val="008A592D"/>
    <w:rsid w:val="008A6F4A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283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2B77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520E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A5F90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968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B6E2B"/>
    <w:rsid w:val="00BC181F"/>
    <w:rsid w:val="00BD47B8"/>
    <w:rsid w:val="00BE38B8"/>
    <w:rsid w:val="00BE50AD"/>
    <w:rsid w:val="00BE5223"/>
    <w:rsid w:val="00BE677F"/>
    <w:rsid w:val="00BF73FB"/>
    <w:rsid w:val="00BF766B"/>
    <w:rsid w:val="00BF7FB7"/>
    <w:rsid w:val="00C03AFC"/>
    <w:rsid w:val="00C04F97"/>
    <w:rsid w:val="00C102C0"/>
    <w:rsid w:val="00C130C6"/>
    <w:rsid w:val="00C23D08"/>
    <w:rsid w:val="00C240DE"/>
    <w:rsid w:val="00C24635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394F"/>
    <w:rsid w:val="00C67282"/>
    <w:rsid w:val="00C70842"/>
    <w:rsid w:val="00C760A9"/>
    <w:rsid w:val="00C7655A"/>
    <w:rsid w:val="00C8001F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35B8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A40E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378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1A64"/>
    <w:rsid w:val="00FE4277"/>
    <w:rsid w:val="00FE5E71"/>
    <w:rsid w:val="00FE6D90"/>
    <w:rsid w:val="00FF0EAF"/>
    <w:rsid w:val="00FF2215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29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B04E6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styleId="a4">
    <w:name w:val="Title"/>
    <w:basedOn w:val="a"/>
    <w:link w:val="a5"/>
    <w:uiPriority w:val="99"/>
    <w:qFormat/>
    <w:rsid w:val="003B04E6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3B04E6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C24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15C67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Грузиновский СДК</cp:lastModifiedBy>
  <cp:revision>32</cp:revision>
  <cp:lastPrinted>2021-08-27T11:16:00Z</cp:lastPrinted>
  <dcterms:created xsi:type="dcterms:W3CDTF">2015-01-23T07:44:00Z</dcterms:created>
  <dcterms:modified xsi:type="dcterms:W3CDTF">2021-08-27T11:16:00Z</dcterms:modified>
</cp:coreProperties>
</file>